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3C" w:rsidRPr="00F44B5A" w:rsidRDefault="00634C3C" w:rsidP="00634C3C">
      <w:pPr>
        <w:widowControl/>
        <w:spacing w:after="156"/>
        <w:ind w:firstLineChars="200" w:firstLine="643"/>
        <w:jc w:val="center"/>
        <w:rPr>
          <w:rFonts w:ascii="宋体" w:hAnsi="宋体" w:cs="Tahoma"/>
          <w:color w:val="000000"/>
          <w:kern w:val="0"/>
          <w:sz w:val="32"/>
          <w:szCs w:val="32"/>
        </w:rPr>
      </w:pPr>
      <w:r>
        <w:rPr>
          <w:rFonts w:ascii="宋体" w:hAnsi="宋体" w:cs="Tahoma" w:hint="eastAsia"/>
          <w:b/>
          <w:bCs/>
          <w:color w:val="000000"/>
          <w:kern w:val="0"/>
          <w:sz w:val="32"/>
          <w:szCs w:val="32"/>
        </w:rPr>
        <w:t>上海海洋大学</w:t>
      </w:r>
      <w:r w:rsidRPr="00F44B5A">
        <w:rPr>
          <w:rFonts w:ascii="宋体" w:hAnsi="宋体" w:cs="Tahoma" w:hint="eastAsia"/>
          <w:b/>
          <w:bCs/>
          <w:color w:val="000000"/>
          <w:kern w:val="0"/>
          <w:sz w:val="32"/>
          <w:szCs w:val="32"/>
        </w:rPr>
        <w:t xml:space="preserve">教职工代表大会提案表    </w:t>
      </w:r>
    </w:p>
    <w:p w:rsidR="00634C3C" w:rsidRPr="00565D00" w:rsidRDefault="00634C3C" w:rsidP="00634C3C">
      <w:pPr>
        <w:widowControl/>
        <w:ind w:firstLineChars="200" w:firstLine="420"/>
        <w:jc w:val="left"/>
        <w:rPr>
          <w:rFonts w:ascii="宋体" w:hAnsi="宋体" w:cs="Tahoma"/>
          <w:color w:val="000000"/>
          <w:kern w:val="0"/>
          <w:szCs w:val="21"/>
        </w:rPr>
      </w:pPr>
      <w:r w:rsidRPr="00565D00">
        <w:rPr>
          <w:rFonts w:ascii="宋体" w:hAnsi="宋体" w:cs="Tahoma" w:hint="eastAsia"/>
          <w:color w:val="000000"/>
          <w:kern w:val="0"/>
          <w:szCs w:val="21"/>
        </w:rPr>
        <w:t xml:space="preserve">                                                  编 号：</w:t>
      </w:r>
    </w:p>
    <w:tbl>
      <w:tblPr>
        <w:tblW w:w="9458" w:type="dxa"/>
        <w:jc w:val="center"/>
        <w:tblLayout w:type="fixed"/>
        <w:tblLook w:val="0000"/>
      </w:tblPr>
      <w:tblGrid>
        <w:gridCol w:w="847"/>
        <w:gridCol w:w="840"/>
        <w:gridCol w:w="3000"/>
        <w:gridCol w:w="78"/>
        <w:gridCol w:w="1340"/>
        <w:gridCol w:w="3353"/>
      </w:tblGrid>
      <w:tr w:rsidR="00634C3C" w:rsidRPr="00565D00" w:rsidTr="001B1DD7">
        <w:trPr>
          <w:trHeight w:val="615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提案人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ind w:firstLineChars="200" w:firstLine="480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ind w:leftChars="-51" w:left="15" w:hangingChars="51" w:hanging="122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职称</w:t>
            </w:r>
            <w:r w:rsidRPr="00F44B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/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ind w:firstLineChars="200" w:firstLine="480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34C3C" w:rsidRPr="00565D00" w:rsidTr="001B1DD7">
        <w:trPr>
          <w:trHeight w:val="615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所属代表团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ind w:firstLineChars="200" w:firstLine="480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3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ind w:firstLineChars="200" w:firstLine="480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34C3C" w:rsidRPr="00565D00" w:rsidTr="001B1DD7">
        <w:trPr>
          <w:trHeight w:val="615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ind w:firstLineChars="200" w:firstLine="480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附议人</w:t>
            </w:r>
          </w:p>
        </w:tc>
        <w:tc>
          <w:tcPr>
            <w:tcW w:w="3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ind w:firstLineChars="200" w:firstLine="480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34C3C" w:rsidRPr="00565D00" w:rsidTr="001B1DD7">
        <w:trPr>
          <w:trHeight w:val="753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spacing w:line="360" w:lineRule="auto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提</w:t>
            </w:r>
          </w:p>
          <w:p w:rsidR="00634C3C" w:rsidRPr="00F44B5A" w:rsidRDefault="00634C3C" w:rsidP="001B1DD7">
            <w:pPr>
              <w:widowControl/>
              <w:spacing w:line="360" w:lineRule="auto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案</w:t>
            </w:r>
          </w:p>
          <w:p w:rsidR="00634C3C" w:rsidRPr="00F44B5A" w:rsidRDefault="00634C3C" w:rsidP="001B1DD7">
            <w:pPr>
              <w:widowControl/>
              <w:spacing w:line="360" w:lineRule="auto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内</w:t>
            </w:r>
          </w:p>
          <w:p w:rsidR="00634C3C" w:rsidRPr="00F44B5A" w:rsidRDefault="00634C3C" w:rsidP="001B1DD7">
            <w:pPr>
              <w:widowControl/>
              <w:spacing w:line="360" w:lineRule="auto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spacing w:line="360" w:lineRule="atLeast"/>
              <w:ind w:firstLineChars="19" w:firstLine="46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案</w:t>
            </w:r>
          </w:p>
          <w:p w:rsidR="00634C3C" w:rsidRPr="00F44B5A" w:rsidRDefault="00634C3C" w:rsidP="001B1DD7">
            <w:pPr>
              <w:widowControl/>
              <w:spacing w:line="360" w:lineRule="atLeast"/>
              <w:ind w:firstLineChars="19" w:firstLine="46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ind w:firstLineChars="200" w:firstLine="480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34C3C" w:rsidRPr="00565D00" w:rsidTr="001B1DD7">
        <w:trPr>
          <w:trHeight w:val="1414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spacing w:line="360" w:lineRule="atLeast"/>
              <w:ind w:firstLineChars="19" w:firstLine="46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案</w:t>
            </w:r>
          </w:p>
          <w:p w:rsidR="00634C3C" w:rsidRPr="00F44B5A" w:rsidRDefault="00634C3C" w:rsidP="001B1DD7">
            <w:pPr>
              <w:widowControl/>
              <w:spacing w:line="360" w:lineRule="atLeast"/>
              <w:ind w:firstLineChars="19" w:firstLine="46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由</w:t>
            </w:r>
          </w:p>
        </w:tc>
        <w:tc>
          <w:tcPr>
            <w:tcW w:w="7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ind w:firstLineChars="200" w:firstLine="480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34C3C" w:rsidRPr="00565D00" w:rsidTr="001B1DD7">
        <w:trPr>
          <w:trHeight w:val="4037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spacing w:line="360" w:lineRule="atLeast"/>
              <w:ind w:firstLineChars="19" w:firstLine="46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建</w:t>
            </w:r>
          </w:p>
          <w:p w:rsidR="00634C3C" w:rsidRPr="00F44B5A" w:rsidRDefault="00634C3C" w:rsidP="001B1DD7">
            <w:pPr>
              <w:widowControl/>
              <w:spacing w:line="360" w:lineRule="atLeast"/>
              <w:ind w:firstLineChars="19" w:firstLine="46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议</w:t>
            </w:r>
          </w:p>
          <w:p w:rsidR="00634C3C" w:rsidRPr="00F44B5A" w:rsidRDefault="00634C3C" w:rsidP="001B1DD7">
            <w:pPr>
              <w:widowControl/>
              <w:spacing w:line="360" w:lineRule="atLeast"/>
              <w:ind w:firstLineChars="19" w:firstLine="46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措</w:t>
            </w:r>
            <w:proofErr w:type="gramEnd"/>
          </w:p>
          <w:p w:rsidR="00634C3C" w:rsidRPr="00F44B5A" w:rsidRDefault="00634C3C" w:rsidP="001B1DD7">
            <w:pPr>
              <w:widowControl/>
              <w:spacing w:line="360" w:lineRule="atLeast"/>
              <w:ind w:firstLineChars="19" w:firstLine="46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施</w:t>
            </w:r>
          </w:p>
        </w:tc>
        <w:tc>
          <w:tcPr>
            <w:tcW w:w="7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4C3C" w:rsidRPr="00F44B5A" w:rsidRDefault="00634C3C" w:rsidP="001B1DD7">
            <w:pPr>
              <w:widowControl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34C3C" w:rsidRPr="00565D00" w:rsidTr="001B1DD7">
        <w:trPr>
          <w:trHeight w:val="3083"/>
          <w:jc w:val="center"/>
        </w:trPr>
        <w:tc>
          <w:tcPr>
            <w:tcW w:w="4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C3C" w:rsidRPr="00F44B5A" w:rsidRDefault="00634C3C" w:rsidP="001B1DD7">
            <w:pPr>
              <w:widowControl/>
              <w:spacing w:line="360" w:lineRule="atLeast"/>
              <w:jc w:val="left"/>
              <w:rPr>
                <w:rFonts w:ascii="宋体" w:hAnsi="宋体" w:cs="Tahoma"/>
                <w:b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一、</w:t>
            </w:r>
            <w:r w:rsidRPr="00F44B5A">
              <w:rPr>
                <w:rFonts w:ascii="宋体" w:hAnsi="宋体" w:cs="Tahoma" w:hint="eastAsia"/>
                <w:b/>
                <w:color w:val="000000"/>
                <w:kern w:val="0"/>
                <w:sz w:val="24"/>
                <w:szCs w:val="24"/>
              </w:rPr>
              <w:t>审核意见</w:t>
            </w:r>
          </w:p>
          <w:p w:rsidR="00634C3C" w:rsidRDefault="00634C3C" w:rsidP="00634C3C">
            <w:pPr>
              <w:widowControl/>
              <w:numPr>
                <w:ilvl w:val="0"/>
                <w:numId w:val="1"/>
              </w:numPr>
              <w:spacing w:line="360" w:lineRule="atLeast"/>
              <w:ind w:left="465" w:hanging="423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立案</w:t>
            </w:r>
          </w:p>
          <w:p w:rsidR="00634C3C" w:rsidRDefault="00634C3C" w:rsidP="00634C3C">
            <w:pPr>
              <w:widowControl/>
              <w:numPr>
                <w:ilvl w:val="0"/>
                <w:numId w:val="1"/>
              </w:numPr>
              <w:spacing w:line="360" w:lineRule="atLeast"/>
              <w:ind w:left="465" w:hanging="423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不予立案</w:t>
            </w:r>
          </w:p>
          <w:p w:rsidR="00634C3C" w:rsidRPr="001202DB" w:rsidRDefault="00634C3C" w:rsidP="00634C3C">
            <w:pPr>
              <w:widowControl/>
              <w:numPr>
                <w:ilvl w:val="0"/>
                <w:numId w:val="1"/>
              </w:numPr>
              <w:spacing w:line="360" w:lineRule="atLeast"/>
              <w:ind w:left="465" w:hanging="423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1202DB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作为意见、建议，转</w:t>
            </w:r>
            <w:r w:rsidRPr="001202DB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1202DB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（部门）</w:t>
            </w:r>
          </w:p>
          <w:p w:rsidR="00634C3C" w:rsidRPr="00F44B5A" w:rsidRDefault="00634C3C" w:rsidP="001B1DD7">
            <w:pPr>
              <w:widowControl/>
              <w:spacing w:line="360" w:lineRule="atLeast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直接答复提案人</w:t>
            </w:r>
          </w:p>
          <w:p w:rsidR="00634C3C" w:rsidRDefault="00634C3C" w:rsidP="001B1DD7">
            <w:pPr>
              <w:widowControl/>
              <w:spacing w:line="360" w:lineRule="atLeas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 w:rsidR="00634C3C" w:rsidRDefault="00634C3C" w:rsidP="001B1DD7">
            <w:pPr>
              <w:widowControl/>
              <w:spacing w:line="360" w:lineRule="atLeas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 w:rsidR="00634C3C" w:rsidRPr="00F44B5A" w:rsidRDefault="00634C3C" w:rsidP="001B1DD7">
            <w:pPr>
              <w:widowControl/>
              <w:spacing w:line="360" w:lineRule="atLeast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 xml:space="preserve">提案工作小组负责人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（签字）</w:t>
            </w:r>
          </w:p>
          <w:p w:rsidR="00634C3C" w:rsidRDefault="00634C3C" w:rsidP="001B1DD7">
            <w:pPr>
              <w:widowControl/>
              <w:spacing w:line="360" w:lineRule="atLeas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 w:rsidR="00634C3C" w:rsidRPr="00F44B5A" w:rsidRDefault="00634C3C" w:rsidP="001B1DD7">
            <w:pPr>
              <w:widowControl/>
              <w:spacing w:line="360" w:lineRule="atLeast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                  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4C3C" w:rsidRPr="009655EE" w:rsidRDefault="00634C3C" w:rsidP="001B1DD7">
            <w:pPr>
              <w:widowControl/>
              <w:spacing w:line="440" w:lineRule="atLeast"/>
              <w:jc w:val="left"/>
              <w:rPr>
                <w:rFonts w:ascii="宋体" w:hAnsi="宋体" w:cs="Tahoma"/>
                <w:b/>
                <w:color w:val="000000"/>
                <w:kern w:val="0"/>
                <w:sz w:val="24"/>
                <w:szCs w:val="24"/>
              </w:rPr>
            </w:pPr>
            <w:r w:rsidRPr="009655EE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二、交</w:t>
            </w:r>
            <w:r w:rsidRPr="009655EE">
              <w:rPr>
                <w:rFonts w:ascii="宋体" w:hAnsi="宋体" w:cs="Tahoma" w:hint="eastAsia"/>
                <w:b/>
                <w:color w:val="000000"/>
                <w:kern w:val="0"/>
                <w:sz w:val="24"/>
                <w:szCs w:val="24"/>
              </w:rPr>
              <w:t>办部门</w:t>
            </w:r>
          </w:p>
          <w:p w:rsidR="00634C3C" w:rsidRPr="00F44B5A" w:rsidRDefault="00634C3C" w:rsidP="001B1DD7">
            <w:pPr>
              <w:widowControl/>
              <w:spacing w:line="440" w:lineRule="atLeast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   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经研究确定本提案由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负责实施，请于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月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日前完成。</w:t>
            </w:r>
          </w:p>
          <w:p w:rsidR="00634C3C" w:rsidRPr="00F44B5A" w:rsidRDefault="00634C3C" w:rsidP="001B1DD7">
            <w:pPr>
              <w:widowControl/>
              <w:spacing w:line="400" w:lineRule="atLeast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34C3C" w:rsidRPr="00F44B5A" w:rsidRDefault="00634C3C" w:rsidP="001B1DD7">
            <w:pPr>
              <w:widowControl/>
              <w:spacing w:line="400" w:lineRule="atLeast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34C3C" w:rsidRDefault="00634C3C" w:rsidP="001B1DD7">
            <w:pPr>
              <w:widowControl/>
              <w:spacing w:line="400" w:lineRule="atLeast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 w:rsidR="00634C3C" w:rsidRPr="00F44B5A" w:rsidRDefault="00634C3C" w:rsidP="001B1DD7">
            <w:pPr>
              <w:widowControl/>
              <w:spacing w:line="400" w:lineRule="atLeast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校领导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（签字）</w:t>
            </w:r>
          </w:p>
          <w:p w:rsidR="00634C3C" w:rsidRDefault="00634C3C" w:rsidP="001B1DD7">
            <w:pPr>
              <w:widowControl/>
              <w:spacing w:line="400" w:lineRule="atLeast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 w:rsidR="00634C3C" w:rsidRPr="00F44B5A" w:rsidRDefault="00634C3C" w:rsidP="001B1DD7">
            <w:pPr>
              <w:widowControl/>
              <w:spacing w:line="400" w:lineRule="atLeast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             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634C3C" w:rsidRPr="00565D00" w:rsidRDefault="00634C3C" w:rsidP="00634C3C">
      <w:pPr>
        <w:widowControl/>
        <w:spacing w:before="156"/>
        <w:jc w:val="left"/>
        <w:rPr>
          <w:rFonts w:ascii="宋体" w:hAnsi="宋体" w:cs="Tahoma"/>
          <w:color w:val="000000"/>
          <w:kern w:val="0"/>
          <w:szCs w:val="21"/>
        </w:rPr>
      </w:pPr>
      <w:r w:rsidRPr="00565D00">
        <w:rPr>
          <w:rFonts w:ascii="宋体" w:hAnsi="宋体" w:cs="Tahoma" w:hint="eastAsia"/>
          <w:color w:val="000000"/>
          <w:kern w:val="0"/>
          <w:szCs w:val="21"/>
        </w:rPr>
        <w:t>说明：</w:t>
      </w:r>
      <w:r w:rsidRPr="00565D00">
        <w:rPr>
          <w:rFonts w:ascii="宋体" w:hAnsi="宋体" w:hint="eastAsia"/>
          <w:color w:val="000000"/>
          <w:kern w:val="0"/>
          <w:szCs w:val="21"/>
        </w:rPr>
        <w:t xml:space="preserve">1. </w:t>
      </w:r>
      <w:r w:rsidRPr="00565D00">
        <w:rPr>
          <w:rFonts w:ascii="宋体" w:hAnsi="宋体" w:cs="Tahoma" w:hint="eastAsia"/>
          <w:color w:val="000000"/>
          <w:kern w:val="0"/>
          <w:szCs w:val="21"/>
        </w:rPr>
        <w:t>提案要求“一事一案”，一张表格只填写一个提案，内容较多可另附页。</w:t>
      </w:r>
    </w:p>
    <w:p w:rsidR="00634C3C" w:rsidRPr="001202DB" w:rsidRDefault="00634C3C" w:rsidP="00634C3C">
      <w:pPr>
        <w:widowControl/>
        <w:spacing w:before="156"/>
        <w:jc w:val="left"/>
      </w:pPr>
      <w:r>
        <w:rPr>
          <w:rFonts w:ascii="宋体" w:hAnsi="宋体" w:cs="Tahoma" w:hint="eastAsia"/>
          <w:color w:val="000000"/>
          <w:kern w:val="0"/>
          <w:szCs w:val="21"/>
        </w:rPr>
        <w:t xml:space="preserve">      </w:t>
      </w:r>
      <w:r w:rsidRPr="00565D00">
        <w:rPr>
          <w:rFonts w:ascii="宋体" w:hAnsi="宋体" w:cs="Tahoma" w:hint="eastAsia"/>
          <w:color w:val="000000"/>
          <w:kern w:val="0"/>
          <w:szCs w:val="21"/>
        </w:rPr>
        <w:t>2. 提案</w:t>
      </w:r>
      <w:r>
        <w:rPr>
          <w:rFonts w:ascii="宋体" w:hAnsi="宋体" w:cs="Tahoma" w:hint="eastAsia"/>
          <w:color w:val="000000"/>
          <w:kern w:val="0"/>
          <w:szCs w:val="21"/>
        </w:rPr>
        <w:t>表</w:t>
      </w:r>
      <w:r w:rsidRPr="00565D00">
        <w:rPr>
          <w:rFonts w:ascii="宋体" w:hAnsi="宋体" w:cs="Tahoma" w:hint="eastAsia"/>
          <w:color w:val="000000"/>
          <w:kern w:val="0"/>
          <w:szCs w:val="21"/>
        </w:rPr>
        <w:t>应一式两份。一份送实施部门、一份留存校工会。</w:t>
      </w:r>
    </w:p>
    <w:p w:rsidR="00F131D8" w:rsidRPr="00634C3C" w:rsidRDefault="00F131D8"/>
    <w:sectPr w:rsidR="00F131D8" w:rsidRPr="00634C3C" w:rsidSect="001202DB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A0A90"/>
    <w:multiLevelType w:val="hybridMultilevel"/>
    <w:tmpl w:val="D1D2123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C3C"/>
    <w:rsid w:val="00634C3C"/>
    <w:rsid w:val="00F1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2018-03-15T02:48:00Z</dcterms:created>
  <dcterms:modified xsi:type="dcterms:W3CDTF">2018-03-15T02:48:00Z</dcterms:modified>
</cp:coreProperties>
</file>